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FA4E8D" wp14:paraId="14E43B64" wp14:textId="0198F93A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404F"/>
          <w:sz w:val="26"/>
          <w:szCs w:val="26"/>
          <w:u w:val="single"/>
          <w:lang w:val="en-GB"/>
        </w:rPr>
        <w:t>Part-Time Teacher of Mathematics (Senior School and Sixth Form)</w:t>
      </w:r>
    </w:p>
    <w:p xmlns:wp14="http://schemas.microsoft.com/office/word/2010/wordml" w:rsidP="010627C9" wp14:paraId="481E37E2" wp14:textId="22798974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010627C9" w:rsidR="254EF5A6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Saint Felix School is </w:t>
      </w:r>
      <w:r w:rsidRPr="010627C9" w:rsidR="254EF5A6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seeking</w:t>
      </w:r>
      <w:r w:rsidRPr="010627C9" w:rsidR="254EF5A6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to appoint an enthusiastic Teacher of Mathematics to join our academic team.</w:t>
      </w:r>
    </w:p>
    <w:p xmlns:wp14="http://schemas.microsoft.com/office/word/2010/wordml" w:rsidP="39FA4E8D" wp14:paraId="6D0E2BE9" wp14:textId="357F64C3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This role involves teaching mathematics across the Senior School, including Key Stage 3, 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GCSE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and Sixth Form. The successful candidate will join a supportive academic community where intellectual curiosity, resilience and analytical thinking are highly valued.</w:t>
      </w:r>
    </w:p>
    <w:p xmlns:wp14="http://schemas.microsoft.com/office/word/2010/wordml" w:rsidP="39FA4E8D" wp14:paraId="108AA81A" wp14:textId="16D0AF04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We are looking for a teacher who can help pupils develop confidence and fluency in mathematics, while also supporting older students in developing the deeper understanding and problem-solving skills required for success at GCSE and A Level.</w:t>
      </w:r>
    </w:p>
    <w:p xmlns:wp14="http://schemas.microsoft.com/office/word/2010/wordml" w:rsidP="39FA4E8D" wp14:paraId="6BA085EC" wp14:textId="0EC24D76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This role would suit a teacher who enjoys working with motivated pupils and is able to make mathematics engaging, accessible and intellectually challenging.</w:t>
      </w:r>
    </w:p>
    <w:p xmlns:wp14="http://schemas.microsoft.com/office/word/2010/wordml" w:rsidP="39FA4E8D" wp14:paraId="1FA4B7AE" wp14:textId="08A10E1A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The role includes</w:t>
      </w:r>
    </w:p>
    <w:p xmlns:wp14="http://schemas.microsoft.com/office/word/2010/wordml" w:rsidP="39FA4E8D" wp14:paraId="01FC71AA" wp14:textId="7149A9F0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Teaching mathematics across the Senior School</w:t>
      </w:r>
    </w:p>
    <w:p xmlns:wp14="http://schemas.microsoft.com/office/word/2010/wordml" w:rsidP="39FA4E8D" wp14:paraId="6A9F09FC" wp14:textId="1A29FFB0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Delivering lessons at Key Stage 3 and GCSE</w:t>
      </w:r>
      <w:r w:rsidRPr="39FA4E8D" w:rsidR="560AEEB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.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The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ability to teach KS5 is </w:t>
      </w:r>
      <w:r w:rsidRPr="39FA4E8D" w:rsidR="7F5AC529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desirable as is the ability to teach Further Maths</w:t>
      </w:r>
    </w:p>
    <w:p xmlns:wp14="http://schemas.microsoft.com/office/word/2010/wordml" w:rsidP="39FA4E8D" wp14:paraId="249AAED1" wp14:textId="36936E90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Contributing to Sixth Form mathematics teaching where appropriate</w:t>
      </w:r>
    </w:p>
    <w:p xmlns:wp14="http://schemas.microsoft.com/office/word/2010/wordml" w:rsidP="39FA4E8D" wp14:paraId="2FB08FC7" wp14:textId="133FC187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Supporting pupils in developing strong mathematical reasoning and problem-solving skills</w:t>
      </w:r>
    </w:p>
    <w:p xmlns:wp14="http://schemas.microsoft.com/office/word/2010/wordml" w:rsidP="39FA4E8D" wp14:paraId="2AD1E75D" wp14:textId="633F57AD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Contributing to the wider life of the school through enrichment such as maths challenges, problem-solving 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activities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or academic extension opportunities</w:t>
      </w:r>
    </w:p>
    <w:p xmlns:wp14="http://schemas.microsoft.com/office/word/2010/wordml" w:rsidP="39FA4E8D" wp14:paraId="5AE4154A" wp14:textId="1EB12704">
      <w:pPr>
        <w:pStyle w:val="Normal"/>
        <w:ind w:left="0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We are looking for someone who</w:t>
      </w:r>
    </w:p>
    <w:p xmlns:wp14="http://schemas.microsoft.com/office/word/2010/wordml" w:rsidP="39FA4E8D" wp14:paraId="500A5515" wp14:textId="0126AAAC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Has strong subject knowledge in mathematics</w:t>
      </w:r>
    </w:p>
    <w:p xmlns:wp14="http://schemas.microsoft.com/office/word/2010/wordml" w:rsidP="39FA4E8D" wp14:paraId="1D79D8A6" wp14:textId="285F9249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Can deliver engaging and well-structured lessons across the Senior School</w:t>
      </w:r>
    </w:p>
    <w:p xmlns:wp14="http://schemas.microsoft.com/office/word/2010/wordml" w:rsidP="39FA4E8D" wp14:paraId="5645C0A4" wp14:textId="50B5112B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Is able to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support pupils preparing for GCSE and A Level mathematics</w:t>
      </w:r>
    </w:p>
    <w:p xmlns:wp14="http://schemas.microsoft.com/office/word/2010/wordml" w:rsidP="39FA4E8D" wp14:paraId="00D44C7B" wp14:textId="61E48789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Encourages confidence, 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resilience</w:t>
      </w: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 xml:space="preserve"> and independent thinking in mathematics</w:t>
      </w:r>
    </w:p>
    <w:p xmlns:wp14="http://schemas.microsoft.com/office/word/2010/wordml" w:rsidP="39FA4E8D" wp14:paraId="6447888E" wp14:textId="2792E52B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Works collaboratively within a faculty team</w:t>
      </w:r>
    </w:p>
    <w:p xmlns:wp14="http://schemas.microsoft.com/office/word/2010/wordml" w:rsidP="39FA4E8D" wp14:paraId="1514B130" wp14:textId="76072F60">
      <w:pPr>
        <w:pStyle w:val="Normal"/>
        <w:ind w:left="0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We welcome applications from</w:t>
      </w:r>
    </w:p>
    <w:p xmlns:wp14="http://schemas.microsoft.com/office/word/2010/wordml" w:rsidP="39FA4E8D" wp14:paraId="71569F2A" wp14:textId="11B640AB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39FA4E8D" w:rsidR="4616625C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Experienced teachers</w:t>
      </w:r>
    </w:p>
    <w:p xmlns:wp14="http://schemas.microsoft.com/office/word/2010/wordml" w:rsidP="010627C9" wp14:paraId="2C382128" wp14:textId="6689DB6D">
      <w:pPr>
        <w:pStyle w:val="ListParagraph"/>
        <w:numPr>
          <w:ilvl w:val="0"/>
          <w:numId w:val="1"/>
        </w:num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</w:pPr>
      <w:r w:rsidRPr="010627C9" w:rsidR="254EF5A6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404F"/>
          <w:sz w:val="26"/>
          <w:szCs w:val="26"/>
          <w:lang w:val="en-GB"/>
        </w:rPr>
        <w:t>Early career teachers</w:t>
      </w:r>
    </w:p>
    <w:p xmlns:wp14="http://schemas.microsoft.com/office/word/2010/wordml" w:rsidP="39FA4E8D" wp14:paraId="0F32F3FD" wp14:textId="1EDC254C">
      <w:pPr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1E60D5E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7977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CD5218"/>
    <w:rsid w:val="010627C9"/>
    <w:rsid w:val="254EF5A6"/>
    <w:rsid w:val="2FCD5218"/>
    <w:rsid w:val="39FA4E8D"/>
    <w:rsid w:val="40AE9961"/>
    <w:rsid w:val="4616625C"/>
    <w:rsid w:val="468711A6"/>
    <w:rsid w:val="560AEEB4"/>
    <w:rsid w:val="5CB24CD3"/>
    <w:rsid w:val="737B9EE6"/>
    <w:rsid w:val="7F5AC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5218"/>
  <w15:chartTrackingRefBased/>
  <w15:docId w15:val="{284646B8-741D-4EAA-AD56-31E5B76327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FA4E8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fd6a707e2884f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Joahnna Harlock</dc:creator>
  <keywords/>
  <dc:description/>
  <lastModifiedBy>Joahnna Harlock</lastModifiedBy>
  <revision>3</revision>
  <dcterms:created xsi:type="dcterms:W3CDTF">2026-03-12T11:36:23.2920681Z</dcterms:created>
  <dcterms:modified xsi:type="dcterms:W3CDTF">2026-04-30T14:34:56.1093999Z</dcterms:modified>
</coreProperties>
</file>